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FED8" w14:textId="2C01DFEB" w:rsidR="001D0E3B" w:rsidRDefault="006C25E1">
      <w:r>
        <w:rPr>
          <w:noProof/>
          <w:lang w:eastAsia="de-DE"/>
        </w:rPr>
        <mc:AlternateContent>
          <mc:Choice Requires="wps">
            <w:drawing>
              <wp:anchor distT="0" distB="0" distL="114300" distR="114300" simplePos="0" relativeHeight="251664384" behindDoc="0" locked="0" layoutInCell="1" allowOverlap="1" wp14:anchorId="1490D5BA" wp14:editId="00473EF5">
                <wp:simplePos x="0" y="0"/>
                <wp:positionH relativeFrom="column">
                  <wp:posOffset>-681355</wp:posOffset>
                </wp:positionH>
                <wp:positionV relativeFrom="page">
                  <wp:posOffset>7058024</wp:posOffset>
                </wp:positionV>
                <wp:extent cx="7167880" cy="2524125"/>
                <wp:effectExtent l="0" t="0" r="0" b="0"/>
                <wp:wrapNone/>
                <wp:docPr id="7" name="Textfeld 7"/>
                <wp:cNvGraphicFramePr/>
                <a:graphic xmlns:a="http://schemas.openxmlformats.org/drawingml/2006/main">
                  <a:graphicData uri="http://schemas.microsoft.com/office/word/2010/wordprocessingShape">
                    <wps:wsp>
                      <wps:cNvSpPr txBox="1"/>
                      <wps:spPr>
                        <a:xfrm>
                          <a:off x="0" y="0"/>
                          <a:ext cx="7167880" cy="2524125"/>
                        </a:xfrm>
                        <a:prstGeom prst="rect">
                          <a:avLst/>
                        </a:prstGeom>
                        <a:noFill/>
                        <a:ln w="6350">
                          <a:noFill/>
                        </a:ln>
                      </wps:spPr>
                      <wps:txbx>
                        <w:txbxContent>
                          <w:p w14:paraId="0F6B6D1E" w14:textId="77777777" w:rsidR="005921C2" w:rsidRPr="005955DD" w:rsidRDefault="005921C2" w:rsidP="005921C2">
                            <w:pPr>
                              <w:rPr>
                                <w:rFonts w:cstheme="minorHAnsi"/>
                              </w:rPr>
                            </w:pPr>
                            <w:r w:rsidRPr="005955DD">
                              <w:rPr>
                                <w:rFonts w:cstheme="minorHAnsi"/>
                              </w:rPr>
                              <w:t xml:space="preserve">Übergang vom Kindergarten in die Grundschule: Wie kann ich mein Kind unterstützen? </w:t>
                            </w:r>
                          </w:p>
                          <w:p w14:paraId="00C584E2" w14:textId="77777777" w:rsidR="00216E67" w:rsidRDefault="00216E67" w:rsidP="005921C2">
                            <w:pPr>
                              <w:rPr>
                                <w:rFonts w:cstheme="minorHAnsi"/>
                              </w:rPr>
                            </w:pPr>
                          </w:p>
                          <w:p w14:paraId="3CB486BE" w14:textId="1958DA90" w:rsidR="005921C2" w:rsidRDefault="005921C2" w:rsidP="005921C2">
                            <w:pPr>
                              <w:rPr>
                                <w:rFonts w:cstheme="minorHAnsi"/>
                              </w:rPr>
                            </w:pPr>
                            <w:r w:rsidRPr="005955DD">
                              <w:rPr>
                                <w:rFonts w:cstheme="minorHAnsi"/>
                              </w:rPr>
                              <w:t xml:space="preserve">Dieser Themenabend ist gezielt an die Eltern der Vorschulkinder gerichtet. Der Schwerpunkt liegt darin, den Eltern zu vermitteln, wie sie ihr Kind durch die letzte Zeit der Vorschule bis hin zur ersten Klasse begleiten und fördern können. Hierbei werden auch Entwicklungsgrundsätze vermittelt, um aufzuzeigen welche Fähigkeiten und Anforderungen ein Kind dieses Alters leisten kann, oder welche eben auch noch nicht. Das Verständnis der Individualität eines jeden Kindes ist Grundlage seiner gesunden Entwicklung. Es werden im Vortag praktische Tipps für das Familienleben vermittelt, um beim Kind eine positive Lern- und Lebenseinstellung zu fördern und um dem Thema Schule etwas Druck zu nehmen. Der Referent steht danach für alle Fragen rund um das Thema bereit und es gibt auch Zeit für den Austausch unter den Eltern. </w:t>
                            </w:r>
                          </w:p>
                          <w:p w14:paraId="78EBDF4B" w14:textId="0BE22B2C" w:rsidR="00216E67" w:rsidRDefault="00216E67" w:rsidP="005921C2">
                            <w:pPr>
                              <w:rPr>
                                <w:rFonts w:cstheme="minorHAnsi"/>
                              </w:rPr>
                            </w:pPr>
                          </w:p>
                          <w:p w14:paraId="7E9EF240" w14:textId="13C3FF21" w:rsidR="00216E67" w:rsidRPr="005955DD" w:rsidRDefault="005226F1" w:rsidP="005921C2">
                            <w:pPr>
                              <w:rPr>
                                <w:rFonts w:cstheme="minorHAnsi"/>
                              </w:rPr>
                            </w:pPr>
                            <w:bookmarkStart w:id="0" w:name="_GoBack"/>
                            <w:bookmarkEnd w:id="0"/>
                            <w:r>
                              <w:rPr>
                                <w:rFonts w:cstheme="minorHAnsi"/>
                              </w:rPr>
                              <w:t>Anbieter:</w:t>
                            </w:r>
                            <w:r w:rsidR="00216E67">
                              <w:rPr>
                                <w:rFonts w:cstheme="minorHAnsi"/>
                              </w:rPr>
                              <w:t xml:space="preserve"> Katharina Scheffel, Ergotherapeutin</w:t>
                            </w:r>
                          </w:p>
                          <w:p w14:paraId="5007EE59" w14:textId="7E10AB95" w:rsidR="00C64008" w:rsidRPr="006C25E1" w:rsidRDefault="00C64008">
                            <w:pPr>
                              <w:rPr>
                                <w:rFonts w:ascii="Frutiger LT Std 47 Light Conden" w:hAnsi="Frutiger LT Std 47 Light Conden"/>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0D5BA" id="_x0000_t202" coordsize="21600,21600" o:spt="202" path="m,l,21600r21600,l21600,xe">
                <v:stroke joinstyle="miter"/>
                <v:path gradientshapeok="t" o:connecttype="rect"/>
              </v:shapetype>
              <v:shape id="Textfeld 7" o:spid="_x0000_s1026" type="#_x0000_t202" style="position:absolute;margin-left:-53.65pt;margin-top:555.75pt;width:564.4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" filled="f" stroked="f" strokeweight=".5pt">
                <v:textbox>
                  <w:txbxContent>
                    <w:p w14:paraId="0F6B6D1E" w14:textId="77777777" w:rsidR="005921C2" w:rsidRPr="005955DD" w:rsidRDefault="005921C2" w:rsidP="005921C2">
                      <w:pPr>
                        <w:rPr>
                          <w:rFonts w:cstheme="minorHAnsi"/>
                        </w:rPr>
                      </w:pPr>
                      <w:r w:rsidRPr="005955DD">
                        <w:rPr>
                          <w:rFonts w:cstheme="minorHAnsi"/>
                        </w:rPr>
                        <w:t xml:space="preserve">Übergang vom Kindergarten in die Grundschule: Wie kann ich mein Kind unterstützen? </w:t>
                      </w:r>
                    </w:p>
                    <w:p w14:paraId="00C584E2" w14:textId="77777777" w:rsidR="00216E67" w:rsidRDefault="00216E67" w:rsidP="005921C2">
                      <w:pPr>
                        <w:rPr>
                          <w:rFonts w:cstheme="minorHAnsi"/>
                        </w:rPr>
                      </w:pPr>
                    </w:p>
                    <w:p w14:paraId="3CB486BE" w14:textId="1958DA90" w:rsidR="005921C2" w:rsidRDefault="005921C2" w:rsidP="005921C2">
                      <w:pPr>
                        <w:rPr>
                          <w:rFonts w:cstheme="minorHAnsi"/>
                        </w:rPr>
                      </w:pPr>
                      <w:r w:rsidRPr="005955DD">
                        <w:rPr>
                          <w:rFonts w:cstheme="minorHAnsi"/>
                        </w:rPr>
                        <w:t xml:space="preserve">Dieser Themenabend ist gezielt an die Eltern der Vorschulkinder gerichtet. Der Schwerpunkt liegt darin, den Eltern zu vermitteln, wie sie ihr Kind durch die letzte Zeit der Vorschule bis hin zur ersten Klasse begleiten und fördern können. Hierbei werden auch Entwicklungsgrundsätze vermittelt, um aufzuzeigen welche Fähigkeiten und Anforderungen ein Kind dieses Alters leisten kann, oder welche eben auch noch nicht. Das Verständnis der Individualität eines jeden Kindes ist Grundlage seiner gesunden Entwicklung. Es werden im Vortag praktische Tipps für das Familienleben vermittelt, um beim Kind eine positive Lern- und Lebenseinstellung zu fördern und um dem Thema Schule etwas Druck zu nehmen. Der Referent steht danach für alle Fragen rund um das Thema bereit und es gibt auch Zeit für den Austausch unter den Eltern. </w:t>
                      </w:r>
                    </w:p>
                    <w:p w14:paraId="78EBDF4B" w14:textId="0BE22B2C" w:rsidR="00216E67" w:rsidRDefault="00216E67" w:rsidP="005921C2">
                      <w:pPr>
                        <w:rPr>
                          <w:rFonts w:cstheme="minorHAnsi"/>
                        </w:rPr>
                      </w:pPr>
                    </w:p>
                    <w:p w14:paraId="7E9EF240" w14:textId="13C3FF21" w:rsidR="00216E67" w:rsidRPr="005955DD" w:rsidRDefault="005226F1" w:rsidP="005921C2">
                      <w:pPr>
                        <w:rPr>
                          <w:rFonts w:cstheme="minorHAnsi"/>
                        </w:rPr>
                      </w:pPr>
                      <w:bookmarkStart w:id="1" w:name="_GoBack"/>
                      <w:bookmarkEnd w:id="1"/>
                      <w:r>
                        <w:rPr>
                          <w:rFonts w:cstheme="minorHAnsi"/>
                        </w:rPr>
                        <w:t>Anbieter:</w:t>
                      </w:r>
                      <w:r w:rsidR="00216E67">
                        <w:rPr>
                          <w:rFonts w:cstheme="minorHAnsi"/>
                        </w:rPr>
                        <w:t xml:space="preserve"> Katharina Scheffel, Ergotherapeutin</w:t>
                      </w:r>
                    </w:p>
                    <w:p w14:paraId="5007EE59" w14:textId="7E10AB95" w:rsidR="00C64008" w:rsidRPr="006C25E1" w:rsidRDefault="00C64008">
                      <w:pPr>
                        <w:rPr>
                          <w:rFonts w:ascii="Frutiger LT Std 47 Light Conden" w:hAnsi="Frutiger LT Std 47 Light Conden"/>
                          <w:b/>
                          <w:bCs/>
                          <w:sz w:val="32"/>
                          <w:szCs w:val="32"/>
                        </w:rPr>
                      </w:pPr>
                    </w:p>
                  </w:txbxContent>
                </v:textbox>
                <w10:wrap anchory="page"/>
              </v:shape>
            </w:pict>
          </mc:Fallback>
        </mc:AlternateContent>
      </w:r>
      <w:r w:rsidR="00F8289E">
        <w:rPr>
          <w:noProof/>
          <w:lang w:eastAsia="de-DE"/>
        </w:rPr>
        <mc:AlternateContent>
          <mc:Choice Requires="wps">
            <w:drawing>
              <wp:anchor distT="0" distB="0" distL="114300" distR="114300" simplePos="0" relativeHeight="251672576" behindDoc="0" locked="0" layoutInCell="1" allowOverlap="1" wp14:anchorId="32706B40" wp14:editId="1DCF4BBF">
                <wp:simplePos x="0" y="0"/>
                <wp:positionH relativeFrom="column">
                  <wp:posOffset>-618006</wp:posOffset>
                </wp:positionH>
                <wp:positionV relativeFrom="page">
                  <wp:posOffset>5866765</wp:posOffset>
                </wp:positionV>
                <wp:extent cx="7167966" cy="78994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167966" cy="789940"/>
                        </a:xfrm>
                        <a:prstGeom prst="rect">
                          <a:avLst/>
                        </a:prstGeom>
                        <a:noFill/>
                        <a:ln w="6350">
                          <a:noFill/>
                        </a:ln>
                      </wps:spPr>
                      <wps:txbx>
                        <w:txbxContent>
                          <w:p w14:paraId="7A915384" w14:textId="0A3FBD48" w:rsidR="006C25E1" w:rsidRPr="006C25E1" w:rsidRDefault="005921C2" w:rsidP="006C25E1">
                            <w:pPr>
                              <w:rPr>
                                <w:b/>
                                <w:bCs/>
                                <w:color w:val="000000" w:themeColor="text1"/>
                                <w:sz w:val="72"/>
                                <w:szCs w:val="72"/>
                              </w:rPr>
                            </w:pPr>
                            <w:r>
                              <w:rPr>
                                <w:b/>
                                <w:bCs/>
                                <w:color w:val="000000" w:themeColor="text1"/>
                                <w:sz w:val="72"/>
                                <w:szCs w:val="72"/>
                              </w:rPr>
                              <w:t>17</w:t>
                            </w:r>
                            <w:r w:rsidR="006C25E1" w:rsidRPr="006C25E1">
                              <w:rPr>
                                <w:b/>
                                <w:bCs/>
                                <w:color w:val="000000" w:themeColor="text1"/>
                                <w:sz w:val="72"/>
                                <w:szCs w:val="72"/>
                              </w:rPr>
                              <w:t>.0</w:t>
                            </w:r>
                            <w:r>
                              <w:rPr>
                                <w:b/>
                                <w:bCs/>
                                <w:color w:val="000000" w:themeColor="text1"/>
                                <w:sz w:val="72"/>
                                <w:szCs w:val="72"/>
                              </w:rPr>
                              <w:t>2</w:t>
                            </w:r>
                            <w:r w:rsidR="006C25E1" w:rsidRPr="006C25E1">
                              <w:rPr>
                                <w:b/>
                                <w:bCs/>
                                <w:color w:val="000000" w:themeColor="text1"/>
                                <w:sz w:val="72"/>
                                <w:szCs w:val="72"/>
                              </w:rPr>
                              <w:t>.22 1</w:t>
                            </w:r>
                            <w:r>
                              <w:rPr>
                                <w:b/>
                                <w:bCs/>
                                <w:color w:val="000000" w:themeColor="text1"/>
                                <w:sz w:val="72"/>
                                <w:szCs w:val="72"/>
                              </w:rPr>
                              <w:t>7</w:t>
                            </w:r>
                            <w:r w:rsidR="006C25E1" w:rsidRPr="006C25E1">
                              <w:rPr>
                                <w:b/>
                                <w:bCs/>
                                <w:color w:val="000000" w:themeColor="text1"/>
                                <w:sz w:val="72"/>
                                <w:szCs w:val="72"/>
                              </w:rPr>
                              <w:t>:</w:t>
                            </w:r>
                            <w:r>
                              <w:rPr>
                                <w:b/>
                                <w:bCs/>
                                <w:color w:val="000000" w:themeColor="text1"/>
                                <w:sz w:val="72"/>
                                <w:szCs w:val="72"/>
                              </w:rPr>
                              <w:t>7</w:t>
                            </w:r>
                            <w:r w:rsidR="006C25E1" w:rsidRPr="006C25E1">
                              <w:rPr>
                                <w:b/>
                                <w:bCs/>
                                <w:color w:val="000000" w:themeColor="text1"/>
                                <w:sz w:val="72"/>
                                <w:szCs w:val="72"/>
                              </w:rPr>
                              <w:t>0-</w:t>
                            </w:r>
                            <w:r>
                              <w:rPr>
                                <w:b/>
                                <w:bCs/>
                                <w:color w:val="000000" w:themeColor="text1"/>
                                <w:sz w:val="72"/>
                                <w:szCs w:val="72"/>
                              </w:rPr>
                              <w:t>18</w:t>
                            </w:r>
                            <w:r w:rsidR="006C25E1" w:rsidRPr="006C25E1">
                              <w:rPr>
                                <w:b/>
                                <w:bCs/>
                                <w:color w:val="000000" w:themeColor="text1"/>
                                <w:sz w:val="72"/>
                                <w:szCs w:val="72"/>
                              </w:rPr>
                              <w:t>:</w:t>
                            </w:r>
                            <w:r>
                              <w:rPr>
                                <w:b/>
                                <w:bCs/>
                                <w:color w:val="000000" w:themeColor="text1"/>
                                <w:sz w:val="72"/>
                                <w:szCs w:val="72"/>
                              </w:rPr>
                              <w:t>3</w:t>
                            </w:r>
                            <w:r w:rsidR="006C25E1" w:rsidRPr="006C25E1">
                              <w:rPr>
                                <w:b/>
                                <w:bCs/>
                                <w:color w:val="000000" w:themeColor="text1"/>
                                <w:sz w:val="72"/>
                                <w:szCs w:val="72"/>
                              </w:rPr>
                              <w:t xml:space="preserve">0 Uhr </w:t>
                            </w:r>
                          </w:p>
                          <w:p w14:paraId="43478F5C" w14:textId="6A87E60C" w:rsidR="00F8289E" w:rsidRPr="00C64008" w:rsidRDefault="00F8289E">
                            <w:pPr>
                              <w:rPr>
                                <w:rFonts w:ascii="Frutiger LT Std 47 Light Conden" w:hAnsi="Frutiger LT Std 47 Light Conden"/>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06B40" id="Textfeld 32" o:spid="_x0000_s1027" type="#_x0000_t202" style="position:absolute;margin-left:-48.65pt;margin-top:461.95pt;width:564.4pt;height:6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" filled="f" stroked="f" strokeweight=".5pt">
                <v:textbox>
                  <w:txbxContent>
                    <w:p w14:paraId="7A915384" w14:textId="0A3FBD48" w:rsidR="006C25E1" w:rsidRPr="006C25E1" w:rsidRDefault="005921C2" w:rsidP="006C25E1">
                      <w:pPr>
                        <w:rPr>
                          <w:b/>
                          <w:bCs/>
                          <w:color w:val="000000" w:themeColor="text1"/>
                          <w:sz w:val="72"/>
                          <w:szCs w:val="72"/>
                        </w:rPr>
                      </w:pPr>
                      <w:r>
                        <w:rPr>
                          <w:b/>
                          <w:bCs/>
                          <w:color w:val="000000" w:themeColor="text1"/>
                          <w:sz w:val="72"/>
                          <w:szCs w:val="72"/>
                        </w:rPr>
                        <w:t>17</w:t>
                      </w:r>
                      <w:r w:rsidR="006C25E1" w:rsidRPr="006C25E1">
                        <w:rPr>
                          <w:b/>
                          <w:bCs/>
                          <w:color w:val="000000" w:themeColor="text1"/>
                          <w:sz w:val="72"/>
                          <w:szCs w:val="72"/>
                        </w:rPr>
                        <w:t>.0</w:t>
                      </w:r>
                      <w:r>
                        <w:rPr>
                          <w:b/>
                          <w:bCs/>
                          <w:color w:val="000000" w:themeColor="text1"/>
                          <w:sz w:val="72"/>
                          <w:szCs w:val="72"/>
                        </w:rPr>
                        <w:t>2</w:t>
                      </w:r>
                      <w:r w:rsidR="006C25E1" w:rsidRPr="006C25E1">
                        <w:rPr>
                          <w:b/>
                          <w:bCs/>
                          <w:color w:val="000000" w:themeColor="text1"/>
                          <w:sz w:val="72"/>
                          <w:szCs w:val="72"/>
                        </w:rPr>
                        <w:t>.22 1</w:t>
                      </w:r>
                      <w:r>
                        <w:rPr>
                          <w:b/>
                          <w:bCs/>
                          <w:color w:val="000000" w:themeColor="text1"/>
                          <w:sz w:val="72"/>
                          <w:szCs w:val="72"/>
                        </w:rPr>
                        <w:t>7</w:t>
                      </w:r>
                      <w:r w:rsidR="006C25E1" w:rsidRPr="006C25E1">
                        <w:rPr>
                          <w:b/>
                          <w:bCs/>
                          <w:color w:val="000000" w:themeColor="text1"/>
                          <w:sz w:val="72"/>
                          <w:szCs w:val="72"/>
                        </w:rPr>
                        <w:t>:</w:t>
                      </w:r>
                      <w:r>
                        <w:rPr>
                          <w:b/>
                          <w:bCs/>
                          <w:color w:val="000000" w:themeColor="text1"/>
                          <w:sz w:val="72"/>
                          <w:szCs w:val="72"/>
                        </w:rPr>
                        <w:t>7</w:t>
                      </w:r>
                      <w:r w:rsidR="006C25E1" w:rsidRPr="006C25E1">
                        <w:rPr>
                          <w:b/>
                          <w:bCs/>
                          <w:color w:val="000000" w:themeColor="text1"/>
                          <w:sz w:val="72"/>
                          <w:szCs w:val="72"/>
                        </w:rPr>
                        <w:t>0-</w:t>
                      </w:r>
                      <w:r>
                        <w:rPr>
                          <w:b/>
                          <w:bCs/>
                          <w:color w:val="000000" w:themeColor="text1"/>
                          <w:sz w:val="72"/>
                          <w:szCs w:val="72"/>
                        </w:rPr>
                        <w:t>18</w:t>
                      </w:r>
                      <w:r w:rsidR="006C25E1" w:rsidRPr="006C25E1">
                        <w:rPr>
                          <w:b/>
                          <w:bCs/>
                          <w:color w:val="000000" w:themeColor="text1"/>
                          <w:sz w:val="72"/>
                          <w:szCs w:val="72"/>
                        </w:rPr>
                        <w:t>:</w:t>
                      </w:r>
                      <w:r>
                        <w:rPr>
                          <w:b/>
                          <w:bCs/>
                          <w:color w:val="000000" w:themeColor="text1"/>
                          <w:sz w:val="72"/>
                          <w:szCs w:val="72"/>
                        </w:rPr>
                        <w:t>3</w:t>
                      </w:r>
                      <w:r w:rsidR="006C25E1" w:rsidRPr="006C25E1">
                        <w:rPr>
                          <w:b/>
                          <w:bCs/>
                          <w:color w:val="000000" w:themeColor="text1"/>
                          <w:sz w:val="72"/>
                          <w:szCs w:val="72"/>
                        </w:rPr>
                        <w:t xml:space="preserve">0 Uhr </w:t>
                      </w:r>
                    </w:p>
                    <w:p w14:paraId="43478F5C" w14:textId="6A87E60C" w:rsidR="00F8289E" w:rsidRPr="00C64008" w:rsidRDefault="00F8289E">
                      <w:pPr>
                        <w:rPr>
                          <w:rFonts w:ascii="Frutiger LT Std 47 Light Conden" w:hAnsi="Frutiger LT Std 47 Light Conden"/>
                          <w:sz w:val="68"/>
                          <w:szCs w:val="68"/>
                        </w:rPr>
                      </w:pPr>
                    </w:p>
                  </w:txbxContent>
                </v:textbox>
                <w10:wrap anchory="page"/>
              </v:shape>
            </w:pict>
          </mc:Fallback>
        </mc:AlternateContent>
      </w:r>
      <w:r w:rsidR="00B539E6">
        <w:rPr>
          <w:noProof/>
          <w:lang w:eastAsia="de-DE"/>
        </w:rPr>
        <mc:AlternateContent>
          <mc:Choice Requires="wps">
            <w:drawing>
              <wp:anchor distT="0" distB="0" distL="114300" distR="114300" simplePos="0" relativeHeight="251660288" behindDoc="0" locked="0" layoutInCell="1" allowOverlap="1" wp14:anchorId="34999B87" wp14:editId="03F06C47">
                <wp:simplePos x="0" y="0"/>
                <wp:positionH relativeFrom="column">
                  <wp:posOffset>-667955</wp:posOffset>
                </wp:positionH>
                <wp:positionV relativeFrom="page">
                  <wp:posOffset>6633274</wp:posOffset>
                </wp:positionV>
                <wp:extent cx="7408189" cy="1301857"/>
                <wp:effectExtent l="0" t="0" r="0" b="0"/>
                <wp:wrapNone/>
                <wp:docPr id="5" name="Textfeld 5"/>
                <wp:cNvGraphicFramePr/>
                <a:graphic xmlns:a="http://schemas.openxmlformats.org/drawingml/2006/main">
                  <a:graphicData uri="http://schemas.microsoft.com/office/word/2010/wordprocessingShape">
                    <wps:wsp>
                      <wps:cNvSpPr txBox="1"/>
                      <wps:spPr>
                        <a:xfrm>
                          <a:off x="0" y="0"/>
                          <a:ext cx="7408189" cy="1301857"/>
                        </a:xfrm>
                        <a:prstGeom prst="rect">
                          <a:avLst/>
                        </a:prstGeom>
                        <a:noFill/>
                        <a:ln w="6350">
                          <a:noFill/>
                        </a:ln>
                      </wps:spPr>
                      <wps:txbx>
                        <w:txbxContent>
                          <w:p w14:paraId="4AABC4E6" w14:textId="7FF1BB65" w:rsidR="006C25E1" w:rsidRPr="006C25E1" w:rsidRDefault="005921C2" w:rsidP="006C25E1">
                            <w:pPr>
                              <w:rPr>
                                <w:rFonts w:ascii="Interstate-BoldCondensed" w:hAnsi="Interstate-BoldCondensed" w:cs="Times New Roman (Textkörper CS)"/>
                                <w:spacing w:val="-20"/>
                                <w:sz w:val="164"/>
                                <w:szCs w:val="164"/>
                              </w:rPr>
                            </w:pPr>
                            <w:r>
                              <w:rPr>
                                <w:rFonts w:ascii="Interstate-BoldCondensed" w:hAnsi="Interstate-BoldCondensed" w:cs="Times New Roman (Textkörper CS)"/>
                                <w:spacing w:val="-20"/>
                                <w:sz w:val="44"/>
                                <w:szCs w:val="44"/>
                              </w:rPr>
                              <w:t xml:space="preserve">„Fit“ für </w:t>
                            </w:r>
                            <w:r w:rsidR="005226F1">
                              <w:rPr>
                                <w:rFonts w:ascii="Interstate-BoldCondensed" w:hAnsi="Interstate-BoldCondensed" w:cs="Times New Roman (Textkörper CS)"/>
                                <w:spacing w:val="-20"/>
                                <w:sz w:val="44"/>
                                <w:szCs w:val="44"/>
                              </w:rPr>
                              <w:t>den Schule- Vortragsabend</w:t>
                            </w:r>
                          </w:p>
                          <w:p w14:paraId="429B4449" w14:textId="3AAD9B6C" w:rsidR="00EB2B4A" w:rsidRDefault="00EB2B4A">
                            <w:pPr>
                              <w:rPr>
                                <w:rFonts w:ascii="Interstate-BoldCondensed" w:hAnsi="Interstate-BoldCondensed" w:cs="Times New Roman (Textkörper CS)"/>
                                <w:spacing w:val="-20"/>
                                <w:sz w:val="48"/>
                                <w:szCs w:val="48"/>
                              </w:rPr>
                            </w:pPr>
                          </w:p>
                          <w:p w14:paraId="238124FA" w14:textId="542B17AD" w:rsidR="006537AA" w:rsidRPr="00B539E6" w:rsidRDefault="006537AA">
                            <w:pPr>
                              <w:rPr>
                                <w:rFonts w:ascii="Interstate-BoldCondensed" w:hAnsi="Interstate-BoldCondensed" w:cs="Times New Roman (Textkörper CS)"/>
                                <w:spacing w:val="-20"/>
                                <w:sz w:val="168"/>
                                <w:szCs w:val="1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9B87" id="Textfeld 5" o:spid="_x0000_s1028" type="#_x0000_t202" style="position:absolute;margin-left:-52.6pt;margin-top:522.3pt;width:583.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" filled="f" stroked="f" strokeweight=".5pt">
                <v:textbox>
                  <w:txbxContent>
                    <w:p w14:paraId="4AABC4E6" w14:textId="7FF1BB65" w:rsidR="006C25E1" w:rsidRPr="006C25E1" w:rsidRDefault="005921C2" w:rsidP="006C25E1">
                      <w:pPr>
                        <w:rPr>
                          <w:rFonts w:ascii="Interstate-BoldCondensed" w:hAnsi="Interstate-BoldCondensed" w:cs="Times New Roman (Textkörper CS)"/>
                          <w:spacing w:val="-20"/>
                          <w:sz w:val="164"/>
                          <w:szCs w:val="164"/>
                        </w:rPr>
                      </w:pPr>
                      <w:r>
                        <w:rPr>
                          <w:rFonts w:ascii="Interstate-BoldCondensed" w:hAnsi="Interstate-BoldCondensed" w:cs="Times New Roman (Textkörper CS)"/>
                          <w:spacing w:val="-20"/>
                          <w:sz w:val="44"/>
                          <w:szCs w:val="44"/>
                        </w:rPr>
                        <w:t xml:space="preserve">„Fit“ für </w:t>
                      </w:r>
                      <w:r w:rsidR="005226F1">
                        <w:rPr>
                          <w:rFonts w:ascii="Interstate-BoldCondensed" w:hAnsi="Interstate-BoldCondensed" w:cs="Times New Roman (Textkörper CS)"/>
                          <w:spacing w:val="-20"/>
                          <w:sz w:val="44"/>
                          <w:szCs w:val="44"/>
                        </w:rPr>
                        <w:t>den Schule- Vortragsabend</w:t>
                      </w:r>
                    </w:p>
                    <w:p w14:paraId="429B4449" w14:textId="3AAD9B6C" w:rsidR="00EB2B4A" w:rsidRDefault="00EB2B4A">
                      <w:pPr>
                        <w:rPr>
                          <w:rFonts w:ascii="Interstate-BoldCondensed" w:hAnsi="Interstate-BoldCondensed" w:cs="Times New Roman (Textkörper CS)"/>
                          <w:spacing w:val="-20"/>
                          <w:sz w:val="48"/>
                          <w:szCs w:val="48"/>
                        </w:rPr>
                      </w:pPr>
                    </w:p>
                    <w:p w14:paraId="238124FA" w14:textId="542B17AD" w:rsidR="006537AA" w:rsidRPr="00B539E6" w:rsidRDefault="006537AA">
                      <w:pPr>
                        <w:rPr>
                          <w:rFonts w:ascii="Interstate-BoldCondensed" w:hAnsi="Interstate-BoldCondensed" w:cs="Times New Roman (Textkörper CS)"/>
                          <w:spacing w:val="-20"/>
                          <w:sz w:val="168"/>
                          <w:szCs w:val="168"/>
                        </w:rPr>
                      </w:pPr>
                    </w:p>
                  </w:txbxContent>
                </v:textbox>
                <w10:wrap anchory="page"/>
              </v:shape>
            </w:pict>
          </mc:Fallback>
        </mc:AlternateContent>
      </w:r>
    </w:p>
    <w:p w14:paraId="39B4558C" w14:textId="2C469D00" w:rsidR="00293059" w:rsidRDefault="00293059"/>
    <w:p w14:paraId="5642B4B9" w14:textId="1356B547" w:rsidR="00293059" w:rsidRDefault="00B539E6">
      <w:r>
        <w:rPr>
          <w:noProof/>
          <w:lang w:eastAsia="de-DE"/>
        </w:rPr>
        <mc:AlternateContent>
          <mc:Choice Requires="wps">
            <w:drawing>
              <wp:anchor distT="0" distB="0" distL="114300" distR="114300" simplePos="0" relativeHeight="251662336" behindDoc="0" locked="0" layoutInCell="1" allowOverlap="1" wp14:anchorId="3976984A" wp14:editId="15BD2714">
                <wp:simplePos x="0" y="0"/>
                <wp:positionH relativeFrom="column">
                  <wp:posOffset>-683455</wp:posOffset>
                </wp:positionH>
                <wp:positionV relativeFrom="page">
                  <wp:posOffset>7702658</wp:posOffset>
                </wp:positionV>
                <wp:extent cx="6354305" cy="99949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54305" cy="999490"/>
                        </a:xfrm>
                        <a:prstGeom prst="rect">
                          <a:avLst/>
                        </a:prstGeom>
                        <a:noFill/>
                        <a:ln w="6350">
                          <a:noFill/>
                        </a:ln>
                      </wps:spPr>
                      <wps:txbx>
                        <w:txbxContent>
                          <w:p w14:paraId="03BD2D51" w14:textId="77777777" w:rsidR="00C64008" w:rsidRDefault="00C64008">
                            <w:pPr>
                              <w:rPr>
                                <w:rFonts w:ascii="Interstate-BoldCondensed" w:hAnsi="Interstate-BoldCondensed" w:cs="Times New Roman (Textkörper CS)"/>
                                <w:spacing w:val="-20"/>
                                <w:sz w:val="112"/>
                                <w:szCs w:val="112"/>
                              </w:rPr>
                            </w:pPr>
                          </w:p>
                          <w:p w14:paraId="0B803EBE" w14:textId="77777777" w:rsidR="00EB2B4A" w:rsidRPr="00B539E6" w:rsidRDefault="00EB2B4A">
                            <w:pPr>
                              <w:rPr>
                                <w:rFonts w:ascii="Interstate-BoldCondensed" w:hAnsi="Interstate-BoldCondensed" w:cs="Times New Roman (Textkörper CS)"/>
                                <w:spacing w:val="-20"/>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6FEC" id="Textfeld 6" o:spid="_x0000_s1028" type="#_x0000_t202" style="position:absolute;margin-left:-53.8pt;margin-top:606.5pt;width:500.3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" filled="f" stroked="f" strokeweight=".5pt">
                <v:textbox>
                  <w:txbxContent>
                    <w:p w:rsidR="00C64008" w:rsidRDefault="00C64008">
                      <w:pPr>
                        <w:rPr>
                          <w:rFonts w:ascii="Interstate-BoldCondensed" w:hAnsi="Interstate-BoldCondensed" w:cs="Times New Roman (Textkörper CS)"/>
                          <w:spacing w:val="-20"/>
                          <w:sz w:val="112"/>
                          <w:szCs w:val="112"/>
                        </w:rPr>
                      </w:pPr>
                    </w:p>
                    <w:p w:rsidR="00EB2B4A" w:rsidRPr="00B539E6" w:rsidRDefault="00EB2B4A">
                      <w:pPr>
                        <w:rPr>
                          <w:rFonts w:ascii="Interstate-BoldCondensed" w:hAnsi="Interstate-BoldCondensed" w:cs="Times New Roman (Textkörper CS)"/>
                          <w:spacing w:val="-20"/>
                          <w:sz w:val="112"/>
                          <w:szCs w:val="112"/>
                        </w:rPr>
                      </w:pPr>
                    </w:p>
                  </w:txbxContent>
                </v:textbox>
                <w10:wrap anchory="page"/>
              </v:shape>
            </w:pict>
          </mc:Fallback>
        </mc:AlternateContent>
      </w:r>
    </w:p>
    <w:p w14:paraId="581C0761" w14:textId="71C9AA06" w:rsidR="00293059" w:rsidRDefault="00293059"/>
    <w:p w14:paraId="4653FCD7" w14:textId="77777777" w:rsidR="00293059" w:rsidRDefault="00293059"/>
    <w:p w14:paraId="1F178D76" w14:textId="77777777" w:rsidR="00293059" w:rsidRDefault="00293059"/>
    <w:p w14:paraId="659ABB09" w14:textId="77777777" w:rsidR="00293059" w:rsidRDefault="00293059"/>
    <w:p w14:paraId="7C0639EF" w14:textId="77777777" w:rsidR="00293059" w:rsidRDefault="00293059"/>
    <w:p w14:paraId="15E974B9" w14:textId="77777777" w:rsidR="00293059" w:rsidRDefault="00293059"/>
    <w:p w14:paraId="382F8A17" w14:textId="77777777" w:rsidR="00293059" w:rsidRDefault="00293059"/>
    <w:p w14:paraId="12D166A1" w14:textId="77777777" w:rsidR="00293059" w:rsidRDefault="00293059"/>
    <w:p w14:paraId="065AF2E7" w14:textId="77777777" w:rsidR="00293059" w:rsidRDefault="00B539E6">
      <w:r>
        <w:rPr>
          <w:noProof/>
          <w:lang w:eastAsia="de-DE"/>
        </w:rPr>
        <mc:AlternateContent>
          <mc:Choice Requires="wps">
            <w:drawing>
              <wp:anchor distT="0" distB="0" distL="114300" distR="114300" simplePos="0" relativeHeight="251668480" behindDoc="0" locked="0" layoutInCell="1" allowOverlap="1" wp14:anchorId="7E9BAAC0" wp14:editId="34F27A9E">
                <wp:simplePos x="0" y="0"/>
                <wp:positionH relativeFrom="column">
                  <wp:posOffset>-667955</wp:posOffset>
                </wp:positionH>
                <wp:positionV relativeFrom="page">
                  <wp:posOffset>9515960</wp:posOffset>
                </wp:positionV>
                <wp:extent cx="5695627" cy="387458"/>
                <wp:effectExtent l="0" t="0" r="0" b="0"/>
                <wp:wrapNone/>
                <wp:docPr id="9" name="Textfeld 9"/>
                <wp:cNvGraphicFramePr/>
                <a:graphic xmlns:a="http://schemas.openxmlformats.org/drawingml/2006/main">
                  <a:graphicData uri="http://schemas.microsoft.com/office/word/2010/wordprocessingShape">
                    <wps:wsp>
                      <wps:cNvSpPr txBox="1"/>
                      <wps:spPr>
                        <a:xfrm>
                          <a:off x="0" y="0"/>
                          <a:ext cx="5695627" cy="387458"/>
                        </a:xfrm>
                        <a:prstGeom prst="rect">
                          <a:avLst/>
                        </a:prstGeom>
                        <a:noFill/>
                        <a:ln w="6350">
                          <a:noFill/>
                        </a:ln>
                      </wps:spPr>
                      <wps:txbx>
                        <w:txbxContent>
                          <w:p w14:paraId="1B530464" w14:textId="77777777"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14:paraId="5ADC2321" w14:textId="77777777" w:rsidR="00C64008" w:rsidRDefault="00C64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1ED91" id="Textfeld 9" o:spid="_x0000_s1030" type="#_x0000_t202" style="position:absolute;margin-left:-52.6pt;margin-top:749.3pt;width:448.4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" filled="f" stroked="f" strokeweight=".5pt">
                <v:textbox>
                  <w:txbxContent>
                    <w:p w:rsidR="00C64008" w:rsidRPr="00B539E6" w:rsidRDefault="00FC1380" w:rsidP="00C64008">
                      <w:pPr>
                        <w:spacing w:line="420" w:lineRule="exact"/>
                        <w:rPr>
                          <w:rFonts w:ascii="Interstate-BoldCondensed" w:hAnsi="Interstate-BoldCondensed"/>
                          <w:sz w:val="44"/>
                          <w:szCs w:val="44"/>
                        </w:rPr>
                      </w:pPr>
                      <w:r>
                        <w:rPr>
                          <w:rFonts w:ascii="Interstate-BoldCondensed" w:hAnsi="Interstate-BoldCondensed"/>
                          <w:sz w:val="28"/>
                          <w:szCs w:val="28"/>
                        </w:rPr>
                        <w:t>Anmeldungen bei Frau Litterscheid telefonisch oder per Email</w:t>
                      </w:r>
                    </w:p>
                    <w:p w:rsidR="00C64008" w:rsidRDefault="00C64008"/>
                  </w:txbxContent>
                </v:textbox>
                <w10:wrap anchory="page"/>
              </v:shape>
            </w:pict>
          </mc:Fallback>
        </mc:AlternateContent>
      </w:r>
    </w:p>
    <w:p w14:paraId="6A25352C" w14:textId="77777777" w:rsidR="00293059" w:rsidRDefault="00293059"/>
    <w:p w14:paraId="3075CE19" w14:textId="77777777" w:rsidR="0039711D" w:rsidRDefault="00B539E6">
      <w:r>
        <w:rPr>
          <w:noProof/>
          <w:lang w:eastAsia="de-DE"/>
        </w:rPr>
        <mc:AlternateContent>
          <mc:Choice Requires="wps">
            <w:drawing>
              <wp:anchor distT="0" distB="0" distL="114300" distR="114300" simplePos="0" relativeHeight="251670528" behindDoc="0" locked="0" layoutInCell="1" allowOverlap="1" wp14:anchorId="5556C468" wp14:editId="7CB9AEC8">
                <wp:simplePos x="0" y="0"/>
                <wp:positionH relativeFrom="column">
                  <wp:posOffset>-668655</wp:posOffset>
                </wp:positionH>
                <wp:positionV relativeFrom="page">
                  <wp:posOffset>9902480</wp:posOffset>
                </wp:positionV>
                <wp:extent cx="5695627" cy="612119"/>
                <wp:effectExtent l="0" t="0" r="0" b="0"/>
                <wp:wrapNone/>
                <wp:docPr id="28" name="Textfeld 28"/>
                <wp:cNvGraphicFramePr/>
                <a:graphic xmlns:a="http://schemas.openxmlformats.org/drawingml/2006/main">
                  <a:graphicData uri="http://schemas.microsoft.com/office/word/2010/wordprocessingShape">
                    <wps:wsp>
                      <wps:cNvSpPr txBox="1"/>
                      <wps:spPr>
                        <a:xfrm>
                          <a:off x="0" y="0"/>
                          <a:ext cx="5695627" cy="612119"/>
                        </a:xfrm>
                        <a:prstGeom prst="rect">
                          <a:avLst/>
                        </a:prstGeom>
                        <a:noFill/>
                        <a:ln w="6350">
                          <a:noFill/>
                        </a:ln>
                      </wps:spPr>
                      <wps:txbx>
                        <w:txbxContent>
                          <w:p w14:paraId="0F54069A" w14:textId="77777777"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14:paraId="258E0CCD" w14:textId="77777777" w:rsidR="00B539E6" w:rsidRPr="00B539E6" w:rsidRDefault="00B539E6">
                            <w:pPr>
                              <w:rPr>
                                <w:sz w:val="52"/>
                                <w:szCs w:val="52"/>
                              </w:rPr>
                            </w:pPr>
                          </w:p>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C3471" id="Textfeld 28" o:spid="_x0000_s1031" type="#_x0000_t202" style="position:absolute;margin-left:-52.65pt;margin-top:779.7pt;width:448.4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" filled="f" stroked="f" strokeweight=".5pt">
                <v:textbox inset=",1.3mm">
                  <w:txbxContent>
                    <w:p w:rsidR="00B539E6" w:rsidRPr="00B539E6" w:rsidRDefault="00B539E6" w:rsidP="00B539E6">
                      <w:pPr>
                        <w:rPr>
                          <w:rFonts w:ascii="Frutiger LT Std 47 Light Conden" w:hAnsi="Frutiger LT Std 47 Light Conden"/>
                          <w:sz w:val="52"/>
                          <w:szCs w:val="52"/>
                        </w:rPr>
                      </w:pPr>
                      <w:r w:rsidRPr="00B539E6">
                        <w:rPr>
                          <w:rFonts w:ascii="Frutiger LT Std 47 Light Conden" w:hAnsi="Frutiger LT Std 47 Light Conden"/>
                          <w:sz w:val="52"/>
                          <w:szCs w:val="52"/>
                        </w:rPr>
                        <w:t xml:space="preserve"> </w:t>
                      </w:r>
                      <w:r w:rsidR="00FC1380">
                        <w:rPr>
                          <w:rFonts w:ascii="Frutiger LT Std 47 Light Conden" w:hAnsi="Frutiger LT Std 47 Light Conden"/>
                          <w:sz w:val="52"/>
                          <w:szCs w:val="52"/>
                        </w:rPr>
                        <w:t>kita.sanktaegidius@baruv.de</w:t>
                      </w:r>
                      <w:r w:rsidRPr="00B539E6">
                        <w:rPr>
                          <w:rFonts w:ascii="Frutiger LT Std 47 Light Conden" w:hAnsi="Frutiger LT Std 47 Light Conden"/>
                          <w:sz w:val="52"/>
                          <w:szCs w:val="52"/>
                        </w:rPr>
                        <w:t xml:space="preserve"> | Tel 02222 </w:t>
                      </w:r>
                      <w:r w:rsidR="00FC1380">
                        <w:rPr>
                          <w:rFonts w:ascii="Frutiger LT Std 47 Light Conden" w:hAnsi="Frutiger LT Std 47 Light Conden"/>
                          <w:sz w:val="52"/>
                          <w:szCs w:val="52"/>
                        </w:rPr>
                        <w:t>/8525</w:t>
                      </w:r>
                    </w:p>
                    <w:p w:rsidR="00B539E6" w:rsidRPr="00B539E6" w:rsidRDefault="00B539E6">
                      <w:pPr>
                        <w:rPr>
                          <w:sz w:val="52"/>
                          <w:szCs w:val="52"/>
                        </w:rPr>
                      </w:pPr>
                    </w:p>
                  </w:txbxContent>
                </v:textbox>
                <w10:wrap anchory="page"/>
              </v:shape>
            </w:pict>
          </mc:Fallback>
        </mc:AlternateContent>
      </w:r>
    </w:p>
    <w:sectPr w:rsidR="0039711D" w:rsidSect="00293059">
      <w:headerReference w:type="default" r:id="rId7"/>
      <w:footerReference w:type="default" r:id="rId8"/>
      <w:pgSz w:w="11900" w:h="16840"/>
      <w:pgMar w:top="113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4B98" w14:textId="77777777" w:rsidR="00FF32C2" w:rsidRDefault="00FF32C2" w:rsidP="006537AA">
      <w:r>
        <w:separator/>
      </w:r>
    </w:p>
  </w:endnote>
  <w:endnote w:type="continuationSeparator" w:id="0">
    <w:p w14:paraId="189CFBFD" w14:textId="77777777" w:rsidR="00FF32C2" w:rsidRDefault="00FF32C2" w:rsidP="0065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7 Light Conden">
    <w:altName w:val="Gill Sans MT Condensed"/>
    <w:panose1 w:val="00000000000000000000"/>
    <w:charset w:val="4D"/>
    <w:family w:val="swiss"/>
    <w:notTrueType/>
    <w:pitch w:val="variable"/>
    <w:sig w:usb0="00000003" w:usb1="00000000" w:usb2="00000000" w:usb3="00000000" w:csb0="00000001" w:csb1="00000000"/>
  </w:font>
  <w:font w:name="Interstate-BoldCondensed">
    <w:altName w:val="Calibri"/>
    <w:panose1 w:val="00000000000000000000"/>
    <w:charset w:val="00"/>
    <w:family w:val="auto"/>
    <w:notTrueType/>
    <w:pitch w:val="variable"/>
    <w:sig w:usb0="00000003" w:usb1="00000000" w:usb2="00000000" w:usb3="00000000" w:csb0="00000001" w:csb1="00000000"/>
  </w:font>
  <w:font w:name="Times New Roman (Textkörper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2DBB" w14:textId="77777777" w:rsidR="006537AA" w:rsidRDefault="006537AA">
    <w:pPr>
      <w:pStyle w:val="Fuzeile"/>
    </w:pPr>
    <w:r>
      <w:rPr>
        <w:noProof/>
        <w:lang w:eastAsia="de-DE"/>
      </w:rPr>
      <mc:AlternateContent>
        <mc:Choice Requires="wpg">
          <w:drawing>
            <wp:anchor distT="0" distB="0" distL="114300" distR="114300" simplePos="0" relativeHeight="251660288" behindDoc="1" locked="0" layoutInCell="1" allowOverlap="1" wp14:anchorId="2BD9F8CB" wp14:editId="642A3BDE">
              <wp:simplePos x="0" y="0"/>
              <wp:positionH relativeFrom="column">
                <wp:posOffset>-582715</wp:posOffset>
              </wp:positionH>
              <wp:positionV relativeFrom="page">
                <wp:posOffset>9376475</wp:posOffset>
              </wp:positionV>
              <wp:extent cx="6919595" cy="0"/>
              <wp:effectExtent l="0" t="25400" r="40005" b="25400"/>
              <wp:wrapNone/>
              <wp:docPr id="2" name="Gruppieren 2"/>
              <wp:cNvGraphicFramePr/>
              <a:graphic xmlns:a="http://schemas.openxmlformats.org/drawingml/2006/main">
                <a:graphicData uri="http://schemas.microsoft.com/office/word/2010/wordprocessingGroup">
                  <wpg:wgp>
                    <wpg:cNvGrpSpPr/>
                    <wpg:grpSpPr>
                      <a:xfrm>
                        <a:off x="0" y="0"/>
                        <a:ext cx="6919595" cy="0"/>
                        <a:chOff x="0" y="0"/>
                        <a:chExt cx="6919743" cy="0"/>
                      </a:xfrm>
                    </wpg:grpSpPr>
                    <wps:wsp>
                      <wps:cNvPr id="65" name="Gerade Verbindung 65"/>
                      <wps:cNvCnPr/>
                      <wps:spPr>
                        <a:xfrm>
                          <a:off x="0" y="0"/>
                          <a:ext cx="1387825" cy="0"/>
                        </a:xfrm>
                        <a:prstGeom prst="line">
                          <a:avLst/>
                        </a:prstGeom>
                        <a:ln w="50800">
                          <a:solidFill>
                            <a:srgbClr val="64A543"/>
                          </a:solidFill>
                        </a:ln>
                      </wps:spPr>
                      <wps:style>
                        <a:lnRef idx="1">
                          <a:schemeClr val="accent1"/>
                        </a:lnRef>
                        <a:fillRef idx="0">
                          <a:schemeClr val="accent1"/>
                        </a:fillRef>
                        <a:effectRef idx="0">
                          <a:schemeClr val="accent1"/>
                        </a:effectRef>
                        <a:fontRef idx="minor">
                          <a:schemeClr val="tx1"/>
                        </a:fontRef>
                      </wps:style>
                      <wps:bodyPr/>
                    </wps:wsp>
                    <wps:wsp>
                      <wps:cNvPr id="66" name="Gerade Verbindung 66"/>
                      <wps:cNvCnPr/>
                      <wps:spPr>
                        <a:xfrm>
                          <a:off x="1379349" y="0"/>
                          <a:ext cx="1387825" cy="0"/>
                        </a:xfrm>
                        <a:prstGeom prst="line">
                          <a:avLst/>
                        </a:prstGeom>
                        <a:ln w="50800">
                          <a:solidFill>
                            <a:srgbClr val="712675"/>
                          </a:solidFill>
                        </a:ln>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2766448" y="0"/>
                          <a:ext cx="1386848" cy="0"/>
                        </a:xfrm>
                        <a:prstGeom prst="line">
                          <a:avLst/>
                        </a:prstGeom>
                        <a:ln w="50800">
                          <a:solidFill>
                            <a:srgbClr val="EEAE3D"/>
                          </a:solidFill>
                        </a:ln>
                      </wps:spPr>
                      <wps:style>
                        <a:lnRef idx="1">
                          <a:schemeClr val="accent1"/>
                        </a:lnRef>
                        <a:fillRef idx="0">
                          <a:schemeClr val="accent1"/>
                        </a:fillRef>
                        <a:effectRef idx="0">
                          <a:schemeClr val="accent1"/>
                        </a:effectRef>
                        <a:fontRef idx="minor">
                          <a:schemeClr val="tx1"/>
                        </a:fontRef>
                      </wps:style>
                      <wps:bodyPr/>
                    </wps:wsp>
                    <wps:wsp>
                      <wps:cNvPr id="68" name="Gerade Verbindung 68"/>
                      <wps:cNvCnPr/>
                      <wps:spPr>
                        <a:xfrm>
                          <a:off x="4145797" y="0"/>
                          <a:ext cx="1386848" cy="0"/>
                        </a:xfrm>
                        <a:prstGeom prst="line">
                          <a:avLst/>
                        </a:prstGeom>
                        <a:ln w="50800">
                          <a:solidFill>
                            <a:srgbClr val="357FC2"/>
                          </a:solidFill>
                        </a:ln>
                      </wps:spPr>
                      <wps:style>
                        <a:lnRef idx="1">
                          <a:schemeClr val="accent1"/>
                        </a:lnRef>
                        <a:fillRef idx="0">
                          <a:schemeClr val="accent1"/>
                        </a:fillRef>
                        <a:effectRef idx="0">
                          <a:schemeClr val="accent1"/>
                        </a:effectRef>
                        <a:fontRef idx="minor">
                          <a:schemeClr val="tx1"/>
                        </a:fontRef>
                      </wps:style>
                      <wps:bodyPr/>
                    </wps:wsp>
                    <wps:wsp>
                      <wps:cNvPr id="69" name="Gerade Verbindung 69"/>
                      <wps:cNvCnPr/>
                      <wps:spPr>
                        <a:xfrm>
                          <a:off x="5532895" y="0"/>
                          <a:ext cx="1386848" cy="0"/>
                        </a:xfrm>
                        <a:prstGeom prst="line">
                          <a:avLst/>
                        </a:prstGeom>
                        <a:ln w="50800">
                          <a:solidFill>
                            <a:srgbClr val="D5422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5C6606" id="Gruppieren 2" o:spid="_x0000_s1026" style="position:absolute;margin-left:-45.9pt;margin-top:738.3pt;width:544.85pt;height:0;z-index:-251656192;mso-position-vertical-relative:page" coordsize="69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">
              <v:line id="Gerade Verbindung 65" o:spid="_x0000_s1027" style="position:absolute;visibility:visible;mso-wrap-style:square" from="0,0" to="13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" strokecolor="#64a543" strokeweight="4pt">
                <v:stroke joinstyle="miter"/>
              </v:line>
              <v:line id="Gerade Verbindung 66" o:spid="_x0000_s1028" style="position:absolute;visibility:visible;mso-wrap-style:square" from="13793,0" to="27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" strokecolor="#712675" strokeweight="4pt">
                <v:stroke joinstyle="miter"/>
              </v:line>
              <v:line id="Gerade Verbindung 67" o:spid="_x0000_s1029" style="position:absolute;visibility:visible;mso-wrap-style:square" from="27664,0" to="4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" strokecolor="#eeae3d" strokeweight="4pt">
                <v:stroke joinstyle="miter"/>
              </v:line>
              <v:line id="Gerade Verbindung 68" o:spid="_x0000_s1030" style="position:absolute;visibility:visible;mso-wrap-style:square" from="41457,0" to="5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" strokecolor="#357fc2" strokeweight="4pt">
                <v:stroke joinstyle="miter"/>
              </v:line>
              <v:line id="Gerade Verbindung 69" o:spid="_x0000_s1031" style="position:absolute;visibility:visible;mso-wrap-style:square" from="55328,0" to="69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" strokecolor="#d5422c" strokeweight="4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5C3E" w14:textId="77777777" w:rsidR="00FF32C2" w:rsidRDefault="00FF32C2" w:rsidP="006537AA">
      <w:r>
        <w:separator/>
      </w:r>
    </w:p>
  </w:footnote>
  <w:footnote w:type="continuationSeparator" w:id="0">
    <w:p w14:paraId="18B1E5D7" w14:textId="77777777" w:rsidR="00FF32C2" w:rsidRDefault="00FF32C2" w:rsidP="0065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9CE1" w14:textId="26BE05DB" w:rsidR="006537AA" w:rsidRDefault="005921C2">
    <w:pPr>
      <w:pStyle w:val="Kopfzeile"/>
    </w:pPr>
    <w:r>
      <w:rPr>
        <w:noProof/>
        <w:lang w:eastAsia="de-DE"/>
      </w:rPr>
      <w:drawing>
        <wp:anchor distT="0" distB="0" distL="114300" distR="114300" simplePos="0" relativeHeight="251675648" behindDoc="0" locked="0" layoutInCell="1" allowOverlap="1" wp14:anchorId="62F360BF" wp14:editId="28F6673A">
          <wp:simplePos x="0" y="0"/>
          <wp:positionH relativeFrom="column">
            <wp:posOffset>-586105</wp:posOffset>
          </wp:positionH>
          <wp:positionV relativeFrom="paragraph">
            <wp:posOffset>2045335</wp:posOffset>
          </wp:positionV>
          <wp:extent cx="6709410" cy="2876550"/>
          <wp:effectExtent l="0" t="0" r="0" b="0"/>
          <wp:wrapThrough wrapText="bothSides">
            <wp:wrapPolygon edited="0">
              <wp:start x="0" y="0"/>
              <wp:lineTo x="0" y="21457"/>
              <wp:lineTo x="21526" y="21457"/>
              <wp:lineTo x="21526" y="0"/>
              <wp:lineTo x="0" y="0"/>
            </wp:wrapPolygon>
          </wp:wrapThrough>
          <wp:docPr id="1" name="Bild 1" descr="Konzentration - Fit für di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zentration - Fit für die 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sidRPr="003E5723">
      <w:rPr>
        <w:b/>
        <w:noProof/>
        <w:lang w:eastAsia="de-DE"/>
      </w:rPr>
      <w:drawing>
        <wp:anchor distT="0" distB="0" distL="114300" distR="114300" simplePos="0" relativeHeight="251674624" behindDoc="1" locked="0" layoutInCell="1" allowOverlap="1" wp14:anchorId="3CFBA703" wp14:editId="3DF3C0B3">
          <wp:simplePos x="0" y="0"/>
          <wp:positionH relativeFrom="column">
            <wp:posOffset>4644390</wp:posOffset>
          </wp:positionH>
          <wp:positionV relativeFrom="paragraph">
            <wp:posOffset>35560</wp:posOffset>
          </wp:positionV>
          <wp:extent cx="1341755" cy="1062990"/>
          <wp:effectExtent l="0" t="0" r="0" b="3810"/>
          <wp:wrapNone/>
          <wp:docPr id="10" name="Grafik 10" descr="C:\Users\Büro\Pictures\gross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ro\Pictures\grosses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175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80">
      <w:rPr>
        <w:noProof/>
        <w:lang w:eastAsia="de-DE"/>
      </w:rPr>
      <w:drawing>
        <wp:anchor distT="0" distB="0" distL="114300" distR="114300" simplePos="0" relativeHeight="251669504" behindDoc="0" locked="0" layoutInCell="1" allowOverlap="1" wp14:anchorId="2C45619C" wp14:editId="7CBE6B98">
          <wp:simplePos x="0" y="0"/>
          <wp:positionH relativeFrom="margin">
            <wp:align>center</wp:align>
          </wp:positionH>
          <wp:positionV relativeFrom="page">
            <wp:posOffset>38100</wp:posOffset>
          </wp:positionV>
          <wp:extent cx="2541722" cy="1756841"/>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uV-Logo-4c-01.png"/>
                  <pic:cNvPicPr/>
                </pic:nvPicPr>
                <pic:blipFill>
                  <a:blip r:embed="rId3">
                    <a:extLst>
                      <a:ext uri="{28A0092B-C50C-407E-A947-70E740481C1C}">
                        <a14:useLocalDpi xmlns:a14="http://schemas.microsoft.com/office/drawing/2010/main" val="0"/>
                      </a:ext>
                    </a:extLst>
                  </a:blip>
                  <a:stretch>
                    <a:fillRect/>
                  </a:stretch>
                </pic:blipFill>
                <pic:spPr>
                  <a:xfrm>
                    <a:off x="0" y="0"/>
                    <a:ext cx="2541722" cy="17568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A"/>
    <w:rsid w:val="00054194"/>
    <w:rsid w:val="0006163E"/>
    <w:rsid w:val="00092304"/>
    <w:rsid w:val="000D6CB6"/>
    <w:rsid w:val="001D0E3B"/>
    <w:rsid w:val="001D5780"/>
    <w:rsid w:val="00216E67"/>
    <w:rsid w:val="002924AD"/>
    <w:rsid w:val="00293059"/>
    <w:rsid w:val="0039711D"/>
    <w:rsid w:val="00465EEA"/>
    <w:rsid w:val="005226F1"/>
    <w:rsid w:val="0054477B"/>
    <w:rsid w:val="00583F54"/>
    <w:rsid w:val="005921C2"/>
    <w:rsid w:val="005B65E7"/>
    <w:rsid w:val="006537AA"/>
    <w:rsid w:val="006A4DB2"/>
    <w:rsid w:val="006B0BF8"/>
    <w:rsid w:val="006C25E1"/>
    <w:rsid w:val="006D0190"/>
    <w:rsid w:val="00700E33"/>
    <w:rsid w:val="007018F2"/>
    <w:rsid w:val="008055B4"/>
    <w:rsid w:val="009A378A"/>
    <w:rsid w:val="00B539E6"/>
    <w:rsid w:val="00C64008"/>
    <w:rsid w:val="00E74B11"/>
    <w:rsid w:val="00EA5939"/>
    <w:rsid w:val="00EB2B4A"/>
    <w:rsid w:val="00EB4260"/>
    <w:rsid w:val="00F20FB1"/>
    <w:rsid w:val="00F3052E"/>
    <w:rsid w:val="00F8289E"/>
    <w:rsid w:val="00FA224A"/>
    <w:rsid w:val="00FC1380"/>
    <w:rsid w:val="00FF3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9AFE"/>
  <w15:chartTrackingRefBased/>
  <w15:docId w15:val="{552DF236-AEDA-DB4E-A934-9F46025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7AA"/>
    <w:pPr>
      <w:tabs>
        <w:tab w:val="center" w:pos="4536"/>
        <w:tab w:val="right" w:pos="9072"/>
      </w:tabs>
    </w:pPr>
  </w:style>
  <w:style w:type="character" w:customStyle="1" w:styleId="KopfzeileZchn">
    <w:name w:val="Kopfzeile Zchn"/>
    <w:basedOn w:val="Absatz-Standardschriftart"/>
    <w:link w:val="Kopfzeile"/>
    <w:uiPriority w:val="99"/>
    <w:rsid w:val="006537AA"/>
  </w:style>
  <w:style w:type="paragraph" w:styleId="Fuzeile">
    <w:name w:val="footer"/>
    <w:basedOn w:val="Standard"/>
    <w:link w:val="FuzeileZchn"/>
    <w:uiPriority w:val="99"/>
    <w:unhideWhenUsed/>
    <w:rsid w:val="006537AA"/>
    <w:pPr>
      <w:tabs>
        <w:tab w:val="center" w:pos="4536"/>
        <w:tab w:val="right" w:pos="9072"/>
      </w:tabs>
    </w:pPr>
  </w:style>
  <w:style w:type="character" w:customStyle="1" w:styleId="FuzeileZchn">
    <w:name w:val="Fußzeile Zchn"/>
    <w:basedOn w:val="Absatz-Standardschriftart"/>
    <w:link w:val="Fuzeile"/>
    <w:uiPriority w:val="99"/>
    <w:rsid w:val="006537AA"/>
  </w:style>
  <w:style w:type="character" w:styleId="Hyperlink">
    <w:name w:val="Hyperlink"/>
    <w:basedOn w:val="Absatz-Standardschriftart"/>
    <w:uiPriority w:val="99"/>
    <w:unhideWhenUsed/>
    <w:rsid w:val="00B539E6"/>
    <w:rPr>
      <w:color w:val="0563C1" w:themeColor="hyperlink"/>
      <w:u w:val="single"/>
    </w:rPr>
  </w:style>
  <w:style w:type="character" w:customStyle="1" w:styleId="NichtaufgelsteErwhnung1">
    <w:name w:val="Nicht aufgelöste Erwähnung1"/>
    <w:basedOn w:val="Absatz-Standardschriftart"/>
    <w:uiPriority w:val="99"/>
    <w:semiHidden/>
    <w:unhideWhenUsed/>
    <w:rsid w:val="00B539E6"/>
    <w:rPr>
      <w:color w:val="605E5C"/>
      <w:shd w:val="clear" w:color="auto" w:fill="E1DFDD"/>
    </w:rPr>
  </w:style>
  <w:style w:type="character" w:styleId="BesuchterLink">
    <w:name w:val="FollowedHyperlink"/>
    <w:basedOn w:val="Absatz-Standardschriftart"/>
    <w:uiPriority w:val="99"/>
    <w:semiHidden/>
    <w:unhideWhenUsed/>
    <w:rsid w:val="00B539E6"/>
    <w:rPr>
      <w:color w:val="954F72" w:themeColor="followedHyperlink"/>
      <w:u w:val="single"/>
    </w:rPr>
  </w:style>
  <w:style w:type="paragraph" w:styleId="Sprechblasentext">
    <w:name w:val="Balloon Text"/>
    <w:basedOn w:val="Standard"/>
    <w:link w:val="SprechblasentextZchn"/>
    <w:uiPriority w:val="99"/>
    <w:semiHidden/>
    <w:unhideWhenUsed/>
    <w:rsid w:val="0006163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16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112C-CB59-418E-9AA1-DF59B8EE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Büro</cp:lastModifiedBy>
  <cp:revision>2</cp:revision>
  <cp:lastPrinted>2021-06-22T14:01:00Z</cp:lastPrinted>
  <dcterms:created xsi:type="dcterms:W3CDTF">2021-11-26T10:51:00Z</dcterms:created>
  <dcterms:modified xsi:type="dcterms:W3CDTF">2021-11-26T10:51:00Z</dcterms:modified>
</cp:coreProperties>
</file>